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9B1" w:rsidRPr="006149B1" w:rsidRDefault="006149B1" w:rsidP="000A25F9">
      <w:pPr>
        <w:rPr>
          <w:sz w:val="28"/>
          <w:szCs w:val="28"/>
        </w:rPr>
      </w:pPr>
    </w:p>
    <w:p w:rsidR="002B050F" w:rsidRPr="00372A26" w:rsidRDefault="006149B1" w:rsidP="006149B1">
      <w:pPr>
        <w:jc w:val="center"/>
        <w:rPr>
          <w:b/>
        </w:rPr>
      </w:pPr>
      <w:r w:rsidRPr="00372A26">
        <w:rPr>
          <w:b/>
        </w:rPr>
        <w:t xml:space="preserve">OGŁOSZENIE O NABORZE NR </w:t>
      </w:r>
      <w:r w:rsidR="001B6F28">
        <w:rPr>
          <w:b/>
        </w:rPr>
        <w:t>4</w:t>
      </w:r>
      <w:r w:rsidRPr="00372A26">
        <w:rPr>
          <w:b/>
        </w:rPr>
        <w:t>/201</w:t>
      </w:r>
      <w:r w:rsidR="00AC0080">
        <w:rPr>
          <w:b/>
        </w:rPr>
        <w:t>8</w:t>
      </w:r>
    </w:p>
    <w:p w:rsidR="006149B1" w:rsidRPr="008A04DD" w:rsidRDefault="006149B1" w:rsidP="006149B1">
      <w:pPr>
        <w:jc w:val="center"/>
        <w:rPr>
          <w:b/>
        </w:rPr>
      </w:pPr>
    </w:p>
    <w:p w:rsidR="002B050F" w:rsidRPr="00372A26" w:rsidRDefault="006149B1" w:rsidP="006149B1">
      <w:pPr>
        <w:jc w:val="center"/>
        <w:rPr>
          <w:b/>
        </w:rPr>
      </w:pPr>
      <w:r w:rsidRPr="00372A26">
        <w:rPr>
          <w:b/>
        </w:rPr>
        <w:t xml:space="preserve">Stowarzyszenie Lokalna Grupa Działania „Polesie” </w:t>
      </w:r>
      <w:r w:rsidR="002B050F" w:rsidRPr="00372A26">
        <w:t>informuje o możliwości składania wniosków o przyznanie pomocy w ramach poddziałania 19.2 „Wsparcie na wdrażanie operacji w ramach strategii rozwoju lokalnego kierowanego przez społeczność”</w:t>
      </w:r>
      <w:r w:rsidRPr="00372A26">
        <w:t xml:space="preserve"> objętego Programem Rozwoju Obszarów Wiejskich na lata 2014-2020</w:t>
      </w:r>
    </w:p>
    <w:p w:rsidR="006149B1" w:rsidRDefault="006149B1" w:rsidP="002B050F">
      <w:pPr>
        <w:rPr>
          <w:b/>
          <w:u w:val="single"/>
        </w:rPr>
      </w:pPr>
    </w:p>
    <w:p w:rsidR="006149B1" w:rsidRPr="008A04DD" w:rsidRDefault="006149B1" w:rsidP="002B050F">
      <w:pPr>
        <w:rPr>
          <w:b/>
          <w:u w:val="single"/>
        </w:rPr>
      </w:pPr>
    </w:p>
    <w:p w:rsidR="002B050F" w:rsidRDefault="000A25F9" w:rsidP="00857283">
      <w:pPr>
        <w:pStyle w:val="Akapitzlist"/>
        <w:numPr>
          <w:ilvl w:val="0"/>
          <w:numId w:val="18"/>
        </w:numPr>
        <w:spacing w:line="259" w:lineRule="auto"/>
        <w:rPr>
          <w:b/>
        </w:rPr>
      </w:pPr>
      <w:r>
        <w:rPr>
          <w:b/>
        </w:rPr>
        <w:t>Zakres tematyczny,</w:t>
      </w:r>
      <w:r w:rsidR="002B050F" w:rsidRPr="00574C7E">
        <w:rPr>
          <w:b/>
        </w:rPr>
        <w:t xml:space="preserve"> limit środków</w:t>
      </w:r>
      <w:r>
        <w:rPr>
          <w:b/>
        </w:rPr>
        <w:t xml:space="preserve"> oraz formy wsparcia</w:t>
      </w:r>
      <w:r w:rsidR="002B050F" w:rsidRPr="00574C7E">
        <w:rPr>
          <w:b/>
        </w:rPr>
        <w:t xml:space="preserve"> w ramach danego zakresu:</w:t>
      </w: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543"/>
        <w:gridCol w:w="1301"/>
        <w:gridCol w:w="2976"/>
        <w:gridCol w:w="1843"/>
        <w:gridCol w:w="4111"/>
      </w:tblGrid>
      <w:tr w:rsidR="006B31C2" w:rsidTr="006B31C2">
        <w:trPr>
          <w:cantSplit/>
          <w:trHeight w:val="1134"/>
        </w:trPr>
        <w:tc>
          <w:tcPr>
            <w:tcW w:w="543" w:type="dxa"/>
            <w:vAlign w:val="center"/>
          </w:tcPr>
          <w:p w:rsidR="005D6D4C" w:rsidRPr="00372A26" w:rsidRDefault="005D6D4C" w:rsidP="00372A26">
            <w:pPr>
              <w:spacing w:after="160"/>
              <w:jc w:val="center"/>
            </w:pPr>
            <w:r w:rsidRPr="00372A26">
              <w:t>Lp.</w:t>
            </w:r>
          </w:p>
        </w:tc>
        <w:tc>
          <w:tcPr>
            <w:tcW w:w="1301" w:type="dxa"/>
            <w:textDirection w:val="btLr"/>
            <w:vAlign w:val="center"/>
          </w:tcPr>
          <w:p w:rsidR="005D6D4C" w:rsidRPr="00372A26" w:rsidRDefault="005D6D4C" w:rsidP="00372A26">
            <w:pPr>
              <w:spacing w:after="160"/>
              <w:ind w:left="113" w:right="113"/>
              <w:jc w:val="center"/>
            </w:pPr>
            <w:r w:rsidRPr="00372A26">
              <w:t>Nr przedsięwzięcia</w:t>
            </w:r>
          </w:p>
        </w:tc>
        <w:tc>
          <w:tcPr>
            <w:tcW w:w="2976" w:type="dxa"/>
            <w:vAlign w:val="center"/>
          </w:tcPr>
          <w:p w:rsidR="005D6D4C" w:rsidRPr="00372A26" w:rsidRDefault="005D6D4C" w:rsidP="00372A26">
            <w:pPr>
              <w:spacing w:after="160"/>
              <w:jc w:val="center"/>
            </w:pPr>
            <w:r w:rsidRPr="00372A26">
              <w:t>Zakres tematyczny naboru (nazwa Przedsięwzięcia LSR)</w:t>
            </w:r>
          </w:p>
        </w:tc>
        <w:tc>
          <w:tcPr>
            <w:tcW w:w="1843" w:type="dxa"/>
            <w:vAlign w:val="center"/>
          </w:tcPr>
          <w:p w:rsidR="005D6D4C" w:rsidRPr="00372A26" w:rsidRDefault="005D6D4C" w:rsidP="00372A26">
            <w:pPr>
              <w:spacing w:after="160"/>
              <w:jc w:val="center"/>
            </w:pPr>
            <w:r w:rsidRPr="00372A26">
              <w:t>Limit środków w naborze (zł)</w:t>
            </w:r>
          </w:p>
        </w:tc>
        <w:tc>
          <w:tcPr>
            <w:tcW w:w="4111" w:type="dxa"/>
            <w:vAlign w:val="center"/>
          </w:tcPr>
          <w:p w:rsidR="005D6D4C" w:rsidRPr="00372A26" w:rsidRDefault="005D6D4C" w:rsidP="00372A26">
            <w:pPr>
              <w:spacing w:after="160"/>
              <w:jc w:val="center"/>
            </w:pPr>
            <w:r w:rsidRPr="00372A26">
              <w:t>Forma wsparcia</w:t>
            </w:r>
          </w:p>
        </w:tc>
      </w:tr>
      <w:tr w:rsidR="000A25F9" w:rsidTr="005057DB">
        <w:tc>
          <w:tcPr>
            <w:tcW w:w="543" w:type="dxa"/>
            <w:vAlign w:val="center"/>
          </w:tcPr>
          <w:p w:rsidR="000A25F9" w:rsidRPr="00372A26" w:rsidRDefault="00AC0080" w:rsidP="00372A26">
            <w:pPr>
              <w:spacing w:after="160"/>
              <w:jc w:val="center"/>
            </w:pPr>
            <w:r>
              <w:t>1</w:t>
            </w:r>
          </w:p>
        </w:tc>
        <w:tc>
          <w:tcPr>
            <w:tcW w:w="1301" w:type="dxa"/>
            <w:vAlign w:val="center"/>
          </w:tcPr>
          <w:p w:rsidR="000A25F9" w:rsidRPr="00372A26" w:rsidRDefault="001B6F28" w:rsidP="00372A26">
            <w:pPr>
              <w:spacing w:after="160"/>
              <w:jc w:val="center"/>
            </w:pPr>
            <w:r>
              <w:t>1</w:t>
            </w:r>
            <w:r w:rsidR="000A25F9" w:rsidRPr="00372A26">
              <w:t>.</w:t>
            </w:r>
            <w:r>
              <w:t>2</w:t>
            </w:r>
            <w:r w:rsidR="000A25F9" w:rsidRPr="00372A26">
              <w:t>.</w:t>
            </w:r>
            <w:r>
              <w:t>1</w:t>
            </w:r>
          </w:p>
        </w:tc>
        <w:tc>
          <w:tcPr>
            <w:tcW w:w="2976" w:type="dxa"/>
            <w:vAlign w:val="center"/>
          </w:tcPr>
          <w:p w:rsidR="000A25F9" w:rsidRPr="00372A26" w:rsidRDefault="00E3483E" w:rsidP="00372A26">
            <w:pPr>
              <w:jc w:val="center"/>
              <w:rPr>
                <w:b/>
              </w:rPr>
            </w:pPr>
            <w:r>
              <w:rPr>
                <w:b/>
              </w:rPr>
              <w:t>Realizacja inicjatyw edukacyjnych</w:t>
            </w:r>
          </w:p>
          <w:p w:rsidR="000A25F9" w:rsidRPr="00372A26" w:rsidRDefault="000A25F9" w:rsidP="00372A26">
            <w:pPr>
              <w:spacing w:after="240"/>
              <w:jc w:val="center"/>
              <w:rPr>
                <w:b/>
              </w:rPr>
            </w:pPr>
            <w:r w:rsidRPr="00372A26">
              <w:t>Wsparcie dotyczy operacji realizowanych w ramach zakresu określonego w § 2 ust.</w:t>
            </w:r>
            <w:r w:rsidRPr="00D02EAE">
              <w:rPr>
                <w:color w:val="000000" w:themeColor="text1"/>
              </w:rPr>
              <w:t xml:space="preserve">1 pkt </w:t>
            </w:r>
            <w:r w:rsidR="00D02EAE" w:rsidRPr="00D02EAE">
              <w:rPr>
                <w:color w:val="000000" w:themeColor="text1"/>
              </w:rPr>
              <w:t>1</w:t>
            </w:r>
            <w:r w:rsidRPr="00D02EAE">
              <w:rPr>
                <w:color w:val="000000" w:themeColor="text1"/>
              </w:rPr>
              <w:t xml:space="preserve"> </w:t>
            </w:r>
            <w:r w:rsidRPr="00372A26">
              <w:t>rozporządzenia*</w:t>
            </w:r>
          </w:p>
        </w:tc>
        <w:tc>
          <w:tcPr>
            <w:tcW w:w="1843" w:type="dxa"/>
            <w:vAlign w:val="center"/>
          </w:tcPr>
          <w:p w:rsidR="000A25F9" w:rsidRPr="00372A26" w:rsidRDefault="00D02EAE" w:rsidP="00372A26">
            <w:pPr>
              <w:spacing w:after="160"/>
              <w:jc w:val="center"/>
            </w:pPr>
            <w:r w:rsidRPr="00D02EAE">
              <w:rPr>
                <w:bCs/>
              </w:rPr>
              <w:t>197 993,53</w:t>
            </w:r>
            <w:r w:rsidRPr="00B406C5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CF4476">
              <w:t>zł</w:t>
            </w:r>
          </w:p>
        </w:tc>
        <w:tc>
          <w:tcPr>
            <w:tcW w:w="4111" w:type="dxa"/>
            <w:vAlign w:val="center"/>
          </w:tcPr>
          <w:p w:rsidR="000A25F9" w:rsidRPr="00372A26" w:rsidRDefault="000A25F9" w:rsidP="00372A26">
            <w:pPr>
              <w:spacing w:after="160"/>
              <w:jc w:val="center"/>
            </w:pPr>
            <w:r w:rsidRPr="00372A26">
              <w:t xml:space="preserve">Pomoc na operacje w zakresie określonym w § 2 ust.1 pkt </w:t>
            </w:r>
            <w:r w:rsidR="00D02EAE">
              <w:t>1</w:t>
            </w:r>
            <w:r w:rsidRPr="00372A26">
              <w:t xml:space="preserve"> </w:t>
            </w:r>
            <w:r w:rsidRPr="00372A26">
              <w:rPr>
                <w:b/>
              </w:rPr>
              <w:t>ma formę refundacji poniesionych kosztów kwalifikowanych</w:t>
            </w:r>
            <w:r w:rsidRPr="00372A26">
              <w:t xml:space="preserve">. </w:t>
            </w:r>
            <w:r w:rsidR="00713262" w:rsidRPr="00372A26">
              <w:rPr>
                <w:color w:val="000000" w:themeColor="text1"/>
              </w:rPr>
              <w:t>Maksymalna kwota pomocy wynosi 1</w:t>
            </w:r>
            <w:r w:rsidRPr="00372A26">
              <w:rPr>
                <w:color w:val="000000" w:themeColor="text1"/>
              </w:rPr>
              <w:t xml:space="preserve">00 000,00 zł, a intensywność pomocy jest nie wyższa niż </w:t>
            </w:r>
            <w:r w:rsidR="00713262" w:rsidRPr="00372A26">
              <w:rPr>
                <w:color w:val="000000" w:themeColor="text1"/>
              </w:rPr>
              <w:t>63,63%</w:t>
            </w:r>
            <w:r w:rsidRPr="00372A26">
              <w:rPr>
                <w:color w:val="000000" w:themeColor="text1"/>
              </w:rPr>
              <w:t xml:space="preserve"> kosztów kwalifikowanych</w:t>
            </w:r>
            <w:r w:rsidR="00713262" w:rsidRPr="00372A26">
              <w:rPr>
                <w:color w:val="000000" w:themeColor="text1"/>
              </w:rPr>
              <w:t xml:space="preserve"> – w przypadku jednostki sektora finansów</w:t>
            </w:r>
            <w:r w:rsidR="00AC0080" w:rsidRPr="00372A26">
              <w:rPr>
                <w:color w:val="000000" w:themeColor="text1"/>
              </w:rPr>
              <w:t xml:space="preserve"> publicznyc</w:t>
            </w:r>
            <w:r w:rsidR="00AC0080">
              <w:rPr>
                <w:color w:val="000000" w:themeColor="text1"/>
              </w:rPr>
              <w:t xml:space="preserve">h oraz 100% w przypadku </w:t>
            </w:r>
            <w:r w:rsidR="00AC0080" w:rsidRPr="007A20FD">
              <w:rPr>
                <w:color w:val="000000" w:themeColor="text1"/>
              </w:rPr>
              <w:t>pozostałych podmiotów</w:t>
            </w:r>
            <w:r w:rsidR="00AC0080">
              <w:rPr>
                <w:color w:val="000000" w:themeColor="text1"/>
              </w:rPr>
              <w:t xml:space="preserve"> </w:t>
            </w:r>
            <w:r w:rsidR="00713262" w:rsidRPr="00372A26">
              <w:rPr>
                <w:color w:val="000000" w:themeColor="text1"/>
              </w:rPr>
              <w:t xml:space="preserve"> </w:t>
            </w:r>
          </w:p>
        </w:tc>
      </w:tr>
    </w:tbl>
    <w:p w:rsidR="005D6D4C" w:rsidRPr="006B31C2" w:rsidRDefault="00297924" w:rsidP="00306577">
      <w:pPr>
        <w:spacing w:after="160" w:line="259" w:lineRule="auto"/>
        <w:rPr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306577" w:rsidRPr="006B31C2">
        <w:rPr>
          <w:b/>
          <w:sz w:val="16"/>
          <w:szCs w:val="16"/>
        </w:rPr>
        <w:t>*</w:t>
      </w:r>
      <w:r w:rsidR="006B31C2" w:rsidRPr="006B31C2">
        <w:rPr>
          <w:sz w:val="16"/>
          <w:szCs w:val="16"/>
        </w:rPr>
        <w:t>Rozporządzenie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</w:t>
      </w:r>
      <w:r w:rsidR="004165C7">
        <w:rPr>
          <w:sz w:val="16"/>
          <w:szCs w:val="16"/>
        </w:rPr>
        <w:t xml:space="preserve">Dz. U. 2015 poz. 1570 </w:t>
      </w:r>
      <w:r w:rsidR="006B31C2" w:rsidRPr="006B31C2">
        <w:rPr>
          <w:sz w:val="16"/>
          <w:szCs w:val="16"/>
        </w:rPr>
        <w:t xml:space="preserve">z </w:t>
      </w:r>
      <w:proofErr w:type="spellStart"/>
      <w:r w:rsidR="006B31C2" w:rsidRPr="006B31C2">
        <w:rPr>
          <w:sz w:val="16"/>
          <w:szCs w:val="16"/>
        </w:rPr>
        <w:t>późn</w:t>
      </w:r>
      <w:proofErr w:type="spellEnd"/>
      <w:r w:rsidR="006B31C2" w:rsidRPr="006B31C2">
        <w:rPr>
          <w:sz w:val="16"/>
          <w:szCs w:val="16"/>
        </w:rPr>
        <w:t>. zm.)</w:t>
      </w:r>
    </w:p>
    <w:p w:rsidR="002B050F" w:rsidRDefault="002B050F" w:rsidP="00857283">
      <w:pPr>
        <w:pStyle w:val="Akapitzlist"/>
        <w:numPr>
          <w:ilvl w:val="0"/>
          <w:numId w:val="18"/>
        </w:numPr>
        <w:spacing w:line="259" w:lineRule="auto"/>
        <w:rPr>
          <w:b/>
        </w:rPr>
      </w:pPr>
      <w:r w:rsidRPr="00857283">
        <w:rPr>
          <w:b/>
        </w:rPr>
        <w:t>Termin i miejsce składania wniosków</w:t>
      </w:r>
      <w:r w:rsidR="00857283">
        <w:rPr>
          <w:b/>
        </w:rPr>
        <w:t>:</w:t>
      </w:r>
    </w:p>
    <w:p w:rsidR="00857283" w:rsidRDefault="00857283" w:rsidP="002B6A26">
      <w:pPr>
        <w:spacing w:line="259" w:lineRule="auto"/>
      </w:pPr>
      <w:r>
        <w:t xml:space="preserve">Termin składania wniosków: </w:t>
      </w:r>
      <w:r w:rsidR="00D02EAE">
        <w:rPr>
          <w:b/>
        </w:rPr>
        <w:t>21.05</w:t>
      </w:r>
      <w:r w:rsidRPr="00297924">
        <w:rPr>
          <w:b/>
        </w:rPr>
        <w:t>.201</w:t>
      </w:r>
      <w:r w:rsidR="00AC0080">
        <w:rPr>
          <w:b/>
        </w:rPr>
        <w:t>8</w:t>
      </w:r>
      <w:r w:rsidRPr="00297924">
        <w:rPr>
          <w:b/>
        </w:rPr>
        <w:t xml:space="preserve">r. – </w:t>
      </w:r>
      <w:r w:rsidR="00D02EAE">
        <w:rPr>
          <w:b/>
        </w:rPr>
        <w:t>04.06</w:t>
      </w:r>
      <w:r w:rsidRPr="00297924">
        <w:rPr>
          <w:b/>
        </w:rPr>
        <w:t>.201</w:t>
      </w:r>
      <w:r w:rsidR="00AC0080">
        <w:rPr>
          <w:b/>
        </w:rPr>
        <w:t>8</w:t>
      </w:r>
      <w:r w:rsidRPr="00297924">
        <w:rPr>
          <w:b/>
        </w:rPr>
        <w:t>r.</w:t>
      </w:r>
      <w:r>
        <w:t xml:space="preserve">  w godzinach 8.00 – 16.00.</w:t>
      </w:r>
    </w:p>
    <w:p w:rsidR="004E625C" w:rsidRPr="00857283" w:rsidRDefault="00857283" w:rsidP="002B6A26">
      <w:pPr>
        <w:spacing w:after="240" w:line="259" w:lineRule="auto"/>
      </w:pPr>
      <w:r>
        <w:t>Miejsce składania wniosków: biuro Stowarzyszenia LGD „Polesie”, ul. Nowa 1, 21-070 Cyców.</w:t>
      </w:r>
    </w:p>
    <w:p w:rsidR="004E625C" w:rsidRPr="007B551A" w:rsidRDefault="004E625C" w:rsidP="004E625C">
      <w:pPr>
        <w:jc w:val="center"/>
        <w:rPr>
          <w:i/>
        </w:rPr>
      </w:pPr>
      <w:r w:rsidRPr="007B551A">
        <w:rPr>
          <w:i/>
        </w:rPr>
        <w:t xml:space="preserve">Szczegółowe informacje na temat naboru wniosków znajdziecie Państwo na naszej stronie internetowej </w:t>
      </w:r>
      <w:r w:rsidRPr="005153D4">
        <w:rPr>
          <w:b/>
          <w:i/>
        </w:rPr>
        <w:t>www.lgdpolesie.p</w:t>
      </w:r>
      <w:r>
        <w:rPr>
          <w:b/>
          <w:i/>
        </w:rPr>
        <w:t>l</w:t>
      </w:r>
    </w:p>
    <w:p w:rsidR="002B050F" w:rsidRDefault="002B050F" w:rsidP="002B6A26">
      <w:pPr>
        <w:pStyle w:val="Akapitzlist"/>
        <w:ind w:left="1080"/>
      </w:pPr>
    </w:p>
    <w:p w:rsidR="002B050F" w:rsidRDefault="002B050F" w:rsidP="002B6A26">
      <w:pPr>
        <w:pStyle w:val="Akapitzlist"/>
        <w:ind w:left="1080"/>
      </w:pPr>
      <w:bookmarkStart w:id="0" w:name="_GoBack"/>
      <w:bookmarkEnd w:id="0"/>
    </w:p>
    <w:p w:rsidR="007524E3" w:rsidRDefault="007524E3"/>
    <w:sectPr w:rsidR="007524E3" w:rsidSect="002A29C4">
      <w:headerReference w:type="default" r:id="rId8"/>
      <w:footerReference w:type="default" r:id="rId9"/>
      <w:pgSz w:w="11906" w:h="16838"/>
      <w:pgMar w:top="2945" w:right="1417" w:bottom="1417" w:left="1417" w:header="426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D94" w:rsidRDefault="00837D94" w:rsidP="00FD5859">
      <w:r>
        <w:separator/>
      </w:r>
    </w:p>
  </w:endnote>
  <w:endnote w:type="continuationSeparator" w:id="0">
    <w:p w:rsidR="00837D94" w:rsidRDefault="00837D94" w:rsidP="00FD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755" w:rsidRDefault="001C3755" w:rsidP="001C3755">
    <w:pPr>
      <w:jc w:val="center"/>
      <w:rPr>
        <w:rFonts w:ascii="Trebuchet MS" w:hAnsi="Trebuchet MS"/>
        <w:sz w:val="16"/>
        <w:szCs w:val="16"/>
      </w:rPr>
    </w:pPr>
  </w:p>
  <w:p w:rsidR="00CA694B" w:rsidRDefault="00DA0506" w:rsidP="00CA694B">
    <w:pPr>
      <w:jc w:val="center"/>
      <w:rPr>
        <w:rFonts w:ascii="Trebuchet MS" w:hAnsi="Trebuchet MS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-192405</wp:posOffset>
              </wp:positionH>
              <wp:positionV relativeFrom="paragraph">
                <wp:posOffset>14605</wp:posOffset>
              </wp:positionV>
              <wp:extent cx="6073140" cy="635"/>
              <wp:effectExtent l="26670" t="24130" r="24765" b="22860"/>
              <wp:wrapSquare wrapText="bothSides"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314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69DE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5.15pt;margin-top:1.15pt;width:478.2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" strokecolor="#548dd4 [1951]" strokeweight="3pt">
              <v:shadow color="#243f60 [1604]" opacity=".5" offset="1pt"/>
              <w10:wrap type="square"/>
            </v:shape>
          </w:pict>
        </mc:Fallback>
      </mc:AlternateContent>
    </w:r>
  </w:p>
  <w:p w:rsidR="00CA694B" w:rsidRDefault="00CA694B" w:rsidP="00CA694B">
    <w:pPr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„Europejski Fundusz Rolny na rzecz Rozwoju Obszarów Wiejskich: Europa inwestująca w obszary wiejskie”</w:t>
    </w:r>
  </w:p>
  <w:p w:rsidR="00CA694B" w:rsidRDefault="00CA694B" w:rsidP="00CA694B">
    <w:pPr>
      <w:jc w:val="center"/>
      <w:rPr>
        <w:rFonts w:ascii="Trebuchet MS" w:hAnsi="Trebuchet MS"/>
        <w:sz w:val="10"/>
        <w:szCs w:val="10"/>
      </w:rPr>
    </w:pPr>
    <w:r>
      <w:rPr>
        <w:rFonts w:ascii="Trebuchet MS" w:hAnsi="Trebuchet MS"/>
        <w:sz w:val="16"/>
        <w:szCs w:val="16"/>
      </w:rPr>
      <w:t>Materiał opracowany przez Stowarzyszenie Lokalna Grupa Działania „Polesie”</w:t>
    </w:r>
  </w:p>
  <w:p w:rsidR="00CA694B" w:rsidRDefault="00CA694B" w:rsidP="00CA694B">
    <w:pPr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Instytucja Zarządzająca PROW 2014-2020 – Minister Rolnictwa i Rozwoju Wsi</w:t>
    </w:r>
  </w:p>
  <w:p w:rsidR="00CA694B" w:rsidRDefault="00CA694B" w:rsidP="00CA694B">
    <w:pPr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 xml:space="preserve">Materiał współfinansowany ze środków Unii Europejskiej w ramach </w:t>
    </w:r>
    <w:r>
      <w:rPr>
        <w:rStyle w:val="Uwydatnienie"/>
        <w:rFonts w:ascii="Trebuchet MS" w:hAnsi="Trebuchet MS"/>
        <w:sz w:val="16"/>
        <w:szCs w:val="16"/>
      </w:rPr>
      <w:t>działania „Wsparcie dla rozwoju lokalnego w ramach inicjatywy LEADER”, poddziałanie 19.4 „Wsparcie na rzecz kosztów bieżących i aktywizacji” Programu Rozwoju Obszarów Wiejskich na lata 2014-2020.</w:t>
    </w:r>
  </w:p>
  <w:p w:rsidR="00D001F2" w:rsidRPr="00B973C5" w:rsidRDefault="00D001F2" w:rsidP="00CA694B">
    <w:pPr>
      <w:jc w:val="center"/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D94" w:rsidRDefault="00837D94" w:rsidP="00FD5859">
      <w:r>
        <w:separator/>
      </w:r>
    </w:p>
  </w:footnote>
  <w:footnote w:type="continuationSeparator" w:id="0">
    <w:p w:rsidR="00837D94" w:rsidRDefault="00837D94" w:rsidP="00FD5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859" w:rsidRDefault="00DE4DD1">
    <w:pPr>
      <w:pStyle w:val="Nagwek"/>
    </w:pPr>
    <w:r w:rsidRPr="007C6CF9"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31F66193" wp14:editId="540A0930">
          <wp:simplePos x="0" y="0"/>
          <wp:positionH relativeFrom="margin">
            <wp:posOffset>81280</wp:posOffset>
          </wp:positionH>
          <wp:positionV relativeFrom="paragraph">
            <wp:posOffset>129540</wp:posOffset>
          </wp:positionV>
          <wp:extent cx="940435" cy="628650"/>
          <wp:effectExtent l="0" t="0" r="0" b="0"/>
          <wp:wrapTight wrapText="bothSides">
            <wp:wrapPolygon edited="0">
              <wp:start x="0" y="0"/>
              <wp:lineTo x="0" y="20945"/>
              <wp:lineTo x="21002" y="20945"/>
              <wp:lineTo x="21002" y="0"/>
              <wp:lineTo x="0" y="0"/>
            </wp:wrapPolygon>
          </wp:wrapTight>
          <wp:docPr id="5" name="Obraz 5" descr="C:\Users\User2\AppData\Local\Temp\Rar$DIa0.377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2\AppData\Local\Temp\Rar$DIa0.377\flag_yellow_lo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1F2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FAA1DFE" wp14:editId="6C4D7AC1">
          <wp:simplePos x="0" y="0"/>
          <wp:positionH relativeFrom="column">
            <wp:posOffset>4422140</wp:posOffset>
          </wp:positionH>
          <wp:positionV relativeFrom="paragraph">
            <wp:posOffset>-1270</wp:posOffset>
          </wp:positionV>
          <wp:extent cx="1292860" cy="851535"/>
          <wp:effectExtent l="19050" t="0" r="2540" b="0"/>
          <wp:wrapSquare wrapText="bothSides"/>
          <wp:docPr id="10" name="Obraz 10" descr="http://prow.slaskie.pl/zalaczniki/2015/04/10/big/142866328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prow.slaskie.pl/zalaczniki/2015/04/10/big/142866328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860" cy="851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01F2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36B2416" wp14:editId="7054686F">
          <wp:simplePos x="0" y="0"/>
          <wp:positionH relativeFrom="column">
            <wp:posOffset>3121660</wp:posOffset>
          </wp:positionH>
          <wp:positionV relativeFrom="paragraph">
            <wp:posOffset>67945</wp:posOffset>
          </wp:positionV>
          <wp:extent cx="713740" cy="707390"/>
          <wp:effectExtent l="19050" t="0" r="0" b="0"/>
          <wp:wrapSquare wrapText="bothSides"/>
          <wp:docPr id="7" name="Obraz 7" descr="http://prow.slaskie.pl/zalaczniki/2012/05/14/133698747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prow.slaskie.pl/zalaczniki/2012/05/14/1336987477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C3755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13761AF" wp14:editId="74AB5E0C">
          <wp:simplePos x="0" y="0"/>
          <wp:positionH relativeFrom="column">
            <wp:posOffset>1396365</wp:posOffset>
          </wp:positionH>
          <wp:positionV relativeFrom="paragraph">
            <wp:posOffset>-1270</wp:posOffset>
          </wp:positionV>
          <wp:extent cx="1268730" cy="896620"/>
          <wp:effectExtent l="19050" t="0" r="7620" b="0"/>
          <wp:wrapSquare wrapText="bothSides"/>
          <wp:docPr id="4" name="Obraz 4" descr="http://lgdpolesie.pl/lgd/images/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lgdpolesie.pl/lgd/images/logo.bmp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896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3755" w:rsidRDefault="001C3755">
    <w:pPr>
      <w:pStyle w:val="Nagwek"/>
    </w:pPr>
  </w:p>
  <w:p w:rsidR="001C3755" w:rsidRDefault="001C3755">
    <w:pPr>
      <w:pStyle w:val="Nagwek"/>
    </w:pPr>
  </w:p>
  <w:p w:rsidR="001C3755" w:rsidRDefault="001C3755">
    <w:pPr>
      <w:pStyle w:val="Nagwek"/>
    </w:pPr>
  </w:p>
  <w:p w:rsidR="001C3755" w:rsidRDefault="001C3755">
    <w:pPr>
      <w:pStyle w:val="Nagwek"/>
    </w:pPr>
  </w:p>
  <w:p w:rsidR="00FD5859" w:rsidRDefault="00DA0506">
    <w:pPr>
      <w:pStyle w:val="Nagwek"/>
    </w:pPr>
    <w:r>
      <w:rPr>
        <w:rFonts w:ascii="Trebuchet MS" w:hAnsi="Trebuchet MS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F9A5BC" wp14:editId="3D57D844">
              <wp:simplePos x="0" y="0"/>
              <wp:positionH relativeFrom="column">
                <wp:posOffset>-192405</wp:posOffset>
              </wp:positionH>
              <wp:positionV relativeFrom="paragraph">
                <wp:posOffset>144145</wp:posOffset>
              </wp:positionV>
              <wp:extent cx="6073140" cy="635"/>
              <wp:effectExtent l="26670" t="20320" r="24765" b="26670"/>
              <wp:wrapSquare wrapText="bothSides"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314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0A0B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5.15pt;margin-top:11.35pt;width:478.2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" strokecolor="#548dd4 [1951]" strokeweight="3pt">
              <v:shadow color="#243f60 [1604]" opacity=".5" offset="1pt"/>
              <w10:wrap type="square"/>
            </v:shape>
          </w:pict>
        </mc:Fallback>
      </mc:AlternateContent>
    </w:r>
  </w:p>
  <w:p w:rsidR="00D001F2" w:rsidRDefault="00D001F2">
    <w:pPr>
      <w:pStyle w:val="Nagwek"/>
    </w:pPr>
  </w:p>
  <w:p w:rsidR="001C3755" w:rsidRPr="002A29C4" w:rsidRDefault="001C3755">
    <w:pPr>
      <w:pStyle w:val="Nagwek"/>
      <w:rPr>
        <w:b/>
      </w:rPr>
    </w:pPr>
    <w:r w:rsidRPr="002A29C4">
      <w:rPr>
        <w:b/>
      </w:rPr>
      <w:t>Stowarzyszenie Lokalna Grupa Działania „Polesie” · ul. Nowa 1 · 21-070 Cyców · tel. 82 56 77 675</w:t>
    </w:r>
  </w:p>
  <w:p w:rsidR="001C3755" w:rsidRPr="001C3755" w:rsidRDefault="001C3755">
    <w:pPr>
      <w:pStyle w:val="Nagwek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2E74"/>
    <w:multiLevelType w:val="hybridMultilevel"/>
    <w:tmpl w:val="669A8808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0A4C91"/>
    <w:multiLevelType w:val="hybridMultilevel"/>
    <w:tmpl w:val="02C8EC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B68873C">
      <w:start w:val="19"/>
      <w:numFmt w:val="bullet"/>
      <w:lvlText w:val="•"/>
      <w:lvlJc w:val="left"/>
      <w:pPr>
        <w:ind w:left="2007" w:hanging="360"/>
      </w:pPr>
      <w:rPr>
        <w:rFonts w:ascii="Tahoma" w:eastAsia="Times New Roman" w:hAnsi="Tahoma" w:cs="Tahoma" w:hint="default"/>
      </w:rPr>
    </w:lvl>
    <w:lvl w:ilvl="2" w:tplc="D1D43604">
      <w:start w:val="19"/>
      <w:numFmt w:val="bullet"/>
      <w:lvlText w:val=""/>
      <w:lvlJc w:val="left"/>
      <w:pPr>
        <w:ind w:left="2907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52B3D3D"/>
    <w:multiLevelType w:val="hybridMultilevel"/>
    <w:tmpl w:val="EA1A7156"/>
    <w:lvl w:ilvl="0" w:tplc="A17210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7B202A"/>
    <w:multiLevelType w:val="hybridMultilevel"/>
    <w:tmpl w:val="250487A0"/>
    <w:lvl w:ilvl="0" w:tplc="A17210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7F0C99"/>
    <w:multiLevelType w:val="hybridMultilevel"/>
    <w:tmpl w:val="42CA9FF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33EA4"/>
    <w:multiLevelType w:val="hybridMultilevel"/>
    <w:tmpl w:val="CAAA7D24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BB36D6"/>
    <w:multiLevelType w:val="hybridMultilevel"/>
    <w:tmpl w:val="DE30563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3052A11"/>
    <w:multiLevelType w:val="hybridMultilevel"/>
    <w:tmpl w:val="BDB0BB96"/>
    <w:lvl w:ilvl="0" w:tplc="4C9C638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2414BE"/>
    <w:multiLevelType w:val="hybridMultilevel"/>
    <w:tmpl w:val="4AEA7BBA"/>
    <w:lvl w:ilvl="0" w:tplc="6AC2F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2B4DD8"/>
    <w:multiLevelType w:val="hybridMultilevel"/>
    <w:tmpl w:val="DF3C9D8C"/>
    <w:lvl w:ilvl="0" w:tplc="0415000F">
      <w:start w:val="1"/>
      <w:numFmt w:val="decimal"/>
      <w:lvlText w:val="%1."/>
      <w:lvlJc w:val="left"/>
      <w:pPr>
        <w:ind w:left="1358" w:hanging="360"/>
      </w:pPr>
    </w:lvl>
    <w:lvl w:ilvl="1" w:tplc="04150019" w:tentative="1">
      <w:start w:val="1"/>
      <w:numFmt w:val="lowerLetter"/>
      <w:lvlText w:val="%2."/>
      <w:lvlJc w:val="left"/>
      <w:pPr>
        <w:ind w:left="2078" w:hanging="360"/>
      </w:pPr>
    </w:lvl>
    <w:lvl w:ilvl="2" w:tplc="0415001B" w:tentative="1">
      <w:start w:val="1"/>
      <w:numFmt w:val="lowerRoman"/>
      <w:lvlText w:val="%3."/>
      <w:lvlJc w:val="right"/>
      <w:pPr>
        <w:ind w:left="2798" w:hanging="180"/>
      </w:pPr>
    </w:lvl>
    <w:lvl w:ilvl="3" w:tplc="0415000F" w:tentative="1">
      <w:start w:val="1"/>
      <w:numFmt w:val="decimal"/>
      <w:lvlText w:val="%4."/>
      <w:lvlJc w:val="left"/>
      <w:pPr>
        <w:ind w:left="3518" w:hanging="360"/>
      </w:pPr>
    </w:lvl>
    <w:lvl w:ilvl="4" w:tplc="04150019" w:tentative="1">
      <w:start w:val="1"/>
      <w:numFmt w:val="lowerLetter"/>
      <w:lvlText w:val="%5."/>
      <w:lvlJc w:val="left"/>
      <w:pPr>
        <w:ind w:left="4238" w:hanging="360"/>
      </w:pPr>
    </w:lvl>
    <w:lvl w:ilvl="5" w:tplc="0415001B" w:tentative="1">
      <w:start w:val="1"/>
      <w:numFmt w:val="lowerRoman"/>
      <w:lvlText w:val="%6."/>
      <w:lvlJc w:val="right"/>
      <w:pPr>
        <w:ind w:left="4958" w:hanging="180"/>
      </w:pPr>
    </w:lvl>
    <w:lvl w:ilvl="6" w:tplc="0415000F" w:tentative="1">
      <w:start w:val="1"/>
      <w:numFmt w:val="decimal"/>
      <w:lvlText w:val="%7."/>
      <w:lvlJc w:val="left"/>
      <w:pPr>
        <w:ind w:left="5678" w:hanging="360"/>
      </w:pPr>
    </w:lvl>
    <w:lvl w:ilvl="7" w:tplc="04150019" w:tentative="1">
      <w:start w:val="1"/>
      <w:numFmt w:val="lowerLetter"/>
      <w:lvlText w:val="%8."/>
      <w:lvlJc w:val="left"/>
      <w:pPr>
        <w:ind w:left="6398" w:hanging="360"/>
      </w:pPr>
    </w:lvl>
    <w:lvl w:ilvl="8" w:tplc="0415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10" w15:restartNumberingAfterBreak="0">
    <w:nsid w:val="2BE36AA4"/>
    <w:multiLevelType w:val="hybridMultilevel"/>
    <w:tmpl w:val="C7DE0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62392"/>
    <w:multiLevelType w:val="hybridMultilevel"/>
    <w:tmpl w:val="91340DF6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F981FF0"/>
    <w:multiLevelType w:val="hybridMultilevel"/>
    <w:tmpl w:val="2C7A9B54"/>
    <w:lvl w:ilvl="0" w:tplc="A17210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8B6E01"/>
    <w:multiLevelType w:val="hybridMultilevel"/>
    <w:tmpl w:val="F3C80108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87320C46">
      <w:start w:val="1"/>
      <w:numFmt w:val="bullet"/>
      <w:lvlText w:val=""/>
      <w:lvlJc w:val="left"/>
      <w:pPr>
        <w:ind w:left="3294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28405AE"/>
    <w:multiLevelType w:val="hybridMultilevel"/>
    <w:tmpl w:val="75BAF81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41C2589"/>
    <w:multiLevelType w:val="hybridMultilevel"/>
    <w:tmpl w:val="72361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C6C20"/>
    <w:multiLevelType w:val="hybridMultilevel"/>
    <w:tmpl w:val="9CF021AA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93B0E30"/>
    <w:multiLevelType w:val="hybridMultilevel"/>
    <w:tmpl w:val="9F0875BC"/>
    <w:lvl w:ilvl="0" w:tplc="DF02D6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3D6054E"/>
    <w:multiLevelType w:val="hybridMultilevel"/>
    <w:tmpl w:val="7C58B6F0"/>
    <w:lvl w:ilvl="0" w:tplc="7FEE68A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CCE11EA"/>
    <w:multiLevelType w:val="hybridMultilevel"/>
    <w:tmpl w:val="E08C20D0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D46011F"/>
    <w:multiLevelType w:val="hybridMultilevel"/>
    <w:tmpl w:val="480C50BA"/>
    <w:lvl w:ilvl="0" w:tplc="87320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A5511"/>
    <w:multiLevelType w:val="hybridMultilevel"/>
    <w:tmpl w:val="6D0CFA4C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D1C14EA"/>
    <w:multiLevelType w:val="hybridMultilevel"/>
    <w:tmpl w:val="90D481D0"/>
    <w:lvl w:ilvl="0" w:tplc="B83ED2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6D731900"/>
    <w:multiLevelType w:val="hybridMultilevel"/>
    <w:tmpl w:val="A9D25D5A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6EE760C7"/>
    <w:multiLevelType w:val="hybridMultilevel"/>
    <w:tmpl w:val="1B7CEA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90B6BFF"/>
    <w:multiLevelType w:val="hybridMultilevel"/>
    <w:tmpl w:val="37DEB738"/>
    <w:lvl w:ilvl="0" w:tplc="D6B0B76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9806338"/>
    <w:multiLevelType w:val="hybridMultilevel"/>
    <w:tmpl w:val="6870F014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C7A2FE5"/>
    <w:multiLevelType w:val="hybridMultilevel"/>
    <w:tmpl w:val="9934D78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6"/>
  </w:num>
  <w:num w:numId="3">
    <w:abstractNumId w:val="17"/>
  </w:num>
  <w:num w:numId="4">
    <w:abstractNumId w:val="5"/>
  </w:num>
  <w:num w:numId="5">
    <w:abstractNumId w:val="9"/>
  </w:num>
  <w:num w:numId="6">
    <w:abstractNumId w:val="21"/>
  </w:num>
  <w:num w:numId="7">
    <w:abstractNumId w:val="1"/>
  </w:num>
  <w:num w:numId="8">
    <w:abstractNumId w:val="18"/>
  </w:num>
  <w:num w:numId="9">
    <w:abstractNumId w:val="19"/>
  </w:num>
  <w:num w:numId="10">
    <w:abstractNumId w:val="20"/>
  </w:num>
  <w:num w:numId="11">
    <w:abstractNumId w:val="11"/>
  </w:num>
  <w:num w:numId="12">
    <w:abstractNumId w:val="23"/>
  </w:num>
  <w:num w:numId="13">
    <w:abstractNumId w:val="13"/>
  </w:num>
  <w:num w:numId="14">
    <w:abstractNumId w:val="22"/>
  </w:num>
  <w:num w:numId="15">
    <w:abstractNumId w:val="16"/>
  </w:num>
  <w:num w:numId="16">
    <w:abstractNumId w:val="10"/>
  </w:num>
  <w:num w:numId="17">
    <w:abstractNumId w:val="8"/>
  </w:num>
  <w:num w:numId="18">
    <w:abstractNumId w:val="15"/>
  </w:num>
  <w:num w:numId="19">
    <w:abstractNumId w:val="7"/>
  </w:num>
  <w:num w:numId="20">
    <w:abstractNumId w:val="3"/>
  </w:num>
  <w:num w:numId="21">
    <w:abstractNumId w:val="14"/>
  </w:num>
  <w:num w:numId="22">
    <w:abstractNumId w:val="24"/>
  </w:num>
  <w:num w:numId="23">
    <w:abstractNumId w:val="6"/>
  </w:num>
  <w:num w:numId="24">
    <w:abstractNumId w:val="0"/>
  </w:num>
  <w:num w:numId="25">
    <w:abstractNumId w:val="2"/>
  </w:num>
  <w:num w:numId="26">
    <w:abstractNumId w:val="12"/>
  </w:num>
  <w:num w:numId="27">
    <w:abstractNumId w:val="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859"/>
    <w:rsid w:val="00021F4D"/>
    <w:rsid w:val="00037952"/>
    <w:rsid w:val="00061692"/>
    <w:rsid w:val="00072A2C"/>
    <w:rsid w:val="000A25F9"/>
    <w:rsid w:val="000B1FCB"/>
    <w:rsid w:val="000C4F73"/>
    <w:rsid w:val="000D2567"/>
    <w:rsid w:val="0011483A"/>
    <w:rsid w:val="0014074F"/>
    <w:rsid w:val="00140836"/>
    <w:rsid w:val="001506E5"/>
    <w:rsid w:val="001B6F28"/>
    <w:rsid w:val="001C3755"/>
    <w:rsid w:val="001C776B"/>
    <w:rsid w:val="00205D29"/>
    <w:rsid w:val="00211BF2"/>
    <w:rsid w:val="00226EE0"/>
    <w:rsid w:val="00297924"/>
    <w:rsid w:val="002A29C4"/>
    <w:rsid w:val="002B050F"/>
    <w:rsid w:val="002B6A26"/>
    <w:rsid w:val="00306577"/>
    <w:rsid w:val="00347FBC"/>
    <w:rsid w:val="00351E1D"/>
    <w:rsid w:val="003608EB"/>
    <w:rsid w:val="0036121D"/>
    <w:rsid w:val="00372A26"/>
    <w:rsid w:val="00394F37"/>
    <w:rsid w:val="003A15EF"/>
    <w:rsid w:val="003A19D7"/>
    <w:rsid w:val="003B4F9D"/>
    <w:rsid w:val="003C31FA"/>
    <w:rsid w:val="003C4906"/>
    <w:rsid w:val="003E5DA3"/>
    <w:rsid w:val="00405A90"/>
    <w:rsid w:val="004165C7"/>
    <w:rsid w:val="00420A93"/>
    <w:rsid w:val="00434878"/>
    <w:rsid w:val="00465CDA"/>
    <w:rsid w:val="00481D12"/>
    <w:rsid w:val="004962E3"/>
    <w:rsid w:val="004B268C"/>
    <w:rsid w:val="004E625C"/>
    <w:rsid w:val="005057DB"/>
    <w:rsid w:val="00514C81"/>
    <w:rsid w:val="00563EF5"/>
    <w:rsid w:val="0059537E"/>
    <w:rsid w:val="005B01F8"/>
    <w:rsid w:val="005B0DF2"/>
    <w:rsid w:val="005D6D4C"/>
    <w:rsid w:val="006062F5"/>
    <w:rsid w:val="00606B05"/>
    <w:rsid w:val="006149B1"/>
    <w:rsid w:val="006A381B"/>
    <w:rsid w:val="006B31C2"/>
    <w:rsid w:val="006C76D4"/>
    <w:rsid w:val="006D11A0"/>
    <w:rsid w:val="006D1CB3"/>
    <w:rsid w:val="00706CC8"/>
    <w:rsid w:val="00713262"/>
    <w:rsid w:val="00720A03"/>
    <w:rsid w:val="007247D3"/>
    <w:rsid w:val="00751064"/>
    <w:rsid w:val="007524E3"/>
    <w:rsid w:val="00753231"/>
    <w:rsid w:val="00771813"/>
    <w:rsid w:val="007755F3"/>
    <w:rsid w:val="007A6D3A"/>
    <w:rsid w:val="007C1CC1"/>
    <w:rsid w:val="007D0404"/>
    <w:rsid w:val="007D2AAB"/>
    <w:rsid w:val="007E41C0"/>
    <w:rsid w:val="007F27A1"/>
    <w:rsid w:val="008029AF"/>
    <w:rsid w:val="00812527"/>
    <w:rsid w:val="0081364A"/>
    <w:rsid w:val="008175A9"/>
    <w:rsid w:val="00837D94"/>
    <w:rsid w:val="00841BC4"/>
    <w:rsid w:val="00843AF9"/>
    <w:rsid w:val="00857283"/>
    <w:rsid w:val="0089165F"/>
    <w:rsid w:val="008E44B6"/>
    <w:rsid w:val="00950239"/>
    <w:rsid w:val="009543D1"/>
    <w:rsid w:val="0098667A"/>
    <w:rsid w:val="009871D1"/>
    <w:rsid w:val="009B29E7"/>
    <w:rsid w:val="009D3108"/>
    <w:rsid w:val="00A0184D"/>
    <w:rsid w:val="00A217DB"/>
    <w:rsid w:val="00A84867"/>
    <w:rsid w:val="00A933A9"/>
    <w:rsid w:val="00AC0080"/>
    <w:rsid w:val="00AD4315"/>
    <w:rsid w:val="00B026B3"/>
    <w:rsid w:val="00B30FCE"/>
    <w:rsid w:val="00B853E2"/>
    <w:rsid w:val="00B85EE5"/>
    <w:rsid w:val="00B86043"/>
    <w:rsid w:val="00B942FC"/>
    <w:rsid w:val="00BF3143"/>
    <w:rsid w:val="00C25129"/>
    <w:rsid w:val="00C856A4"/>
    <w:rsid w:val="00CA23CA"/>
    <w:rsid w:val="00CA3BCD"/>
    <w:rsid w:val="00CA694B"/>
    <w:rsid w:val="00CE3955"/>
    <w:rsid w:val="00CF4476"/>
    <w:rsid w:val="00D001F2"/>
    <w:rsid w:val="00D02EAE"/>
    <w:rsid w:val="00D339B9"/>
    <w:rsid w:val="00D5013B"/>
    <w:rsid w:val="00D601A1"/>
    <w:rsid w:val="00D61BA2"/>
    <w:rsid w:val="00D82311"/>
    <w:rsid w:val="00DA0506"/>
    <w:rsid w:val="00DE1EB3"/>
    <w:rsid w:val="00DE4DD1"/>
    <w:rsid w:val="00DF3445"/>
    <w:rsid w:val="00E3483E"/>
    <w:rsid w:val="00E375C2"/>
    <w:rsid w:val="00E7346A"/>
    <w:rsid w:val="00EA2E57"/>
    <w:rsid w:val="00EB1FC6"/>
    <w:rsid w:val="00ED179D"/>
    <w:rsid w:val="00EE11B9"/>
    <w:rsid w:val="00F30D37"/>
    <w:rsid w:val="00F70016"/>
    <w:rsid w:val="00F83343"/>
    <w:rsid w:val="00FB45C8"/>
    <w:rsid w:val="00FB705D"/>
    <w:rsid w:val="00FD5859"/>
    <w:rsid w:val="00FE2E48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2E2AA3-A914-4DAD-8CDF-3422DC98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3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58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D5859"/>
  </w:style>
  <w:style w:type="paragraph" w:styleId="Stopka">
    <w:name w:val="footer"/>
    <w:basedOn w:val="Normalny"/>
    <w:link w:val="StopkaZnak"/>
    <w:uiPriority w:val="99"/>
    <w:unhideWhenUsed/>
    <w:rsid w:val="00FD58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D5859"/>
  </w:style>
  <w:style w:type="paragraph" w:styleId="Tekstdymka">
    <w:name w:val="Balloon Text"/>
    <w:basedOn w:val="Normalny"/>
    <w:link w:val="TekstdymkaZnak"/>
    <w:uiPriority w:val="99"/>
    <w:semiHidden/>
    <w:unhideWhenUsed/>
    <w:rsid w:val="00FD585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85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0A9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050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05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050F"/>
    <w:rPr>
      <w:vertAlign w:val="superscript"/>
    </w:rPr>
  </w:style>
  <w:style w:type="table" w:styleId="Tabela-Siatka">
    <w:name w:val="Table Grid"/>
    <w:basedOn w:val="Standardowy"/>
    <w:uiPriority w:val="59"/>
    <w:rsid w:val="005D6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33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A69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3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245A-0FA0-4028-AA7F-D10447491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3</cp:revision>
  <cp:lastPrinted>2018-02-27T09:25:00Z</cp:lastPrinted>
  <dcterms:created xsi:type="dcterms:W3CDTF">2018-05-17T08:51:00Z</dcterms:created>
  <dcterms:modified xsi:type="dcterms:W3CDTF">2018-05-17T09:14:00Z</dcterms:modified>
</cp:coreProperties>
</file>